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auto"/>
        <w:jc w:val="center"/>
        <w:rPr>
          <w:rFonts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kern w:val="0"/>
          <w:sz w:val="32"/>
          <w:szCs w:val="32"/>
        </w:rPr>
        <w:t>关于举办南通大学第十二届《一封家书》征文比赛的通知</w:t>
      </w:r>
    </w:p>
    <w:p>
      <w:pPr>
        <w:widowControl/>
        <w:spacing w:line="480" w:lineRule="exact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各学院团委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、附属医院团委、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直属团总支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：</w:t>
      </w:r>
    </w:p>
    <w:p>
      <w:pPr>
        <w:widowControl/>
        <w:spacing w:line="480" w:lineRule="exact"/>
        <w:ind w:firstLine="56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时光匆匆，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又是一年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开学季。又一届通大学子怀揣梦想，背负行囊，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告别父母，步入校园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。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新的环境，新的生活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，学子们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或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踌躇满志，或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偶感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彷徨无措，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但更多的是对父母恩情的感念，对绚烂青春的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向往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。为大力弘扬和践行社会主义核心价值观，引领通大学子记录生活点滴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、</w:t>
      </w:r>
      <w:r>
        <w:rPr>
          <w:rFonts w:ascii="仿宋_GB2312" w:hAnsi="宋体" w:eastAsia="仿宋_GB2312"/>
          <w:color w:val="000000"/>
          <w:kern w:val="0"/>
          <w:sz w:val="28"/>
          <w:szCs w:val="28"/>
        </w:rPr>
        <w:t>传承良好家风、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弘扬家国情怀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，以饱满的精神状态迎接党的十九大胜利召开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经研究，决定举办南通大学第十二届《一封家书》征文比赛，现将有关事宜通知如下：</w:t>
      </w:r>
    </w:p>
    <w:p>
      <w:pPr>
        <w:widowControl/>
        <w:spacing w:line="480" w:lineRule="exact"/>
        <w:ind w:firstLine="562" w:firstLineChars="200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一、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比赛主题</w:t>
      </w:r>
    </w:p>
    <w:p>
      <w:pPr>
        <w:widowControl/>
        <w:spacing w:line="48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心怀家国情，笔承父母恩</w:t>
      </w:r>
    </w:p>
    <w:p>
      <w:pPr>
        <w:widowControl/>
        <w:spacing w:line="480" w:lineRule="exact"/>
        <w:ind w:firstLine="562" w:firstLineChars="200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二、参赛对象</w:t>
      </w:r>
    </w:p>
    <w:p>
      <w:pPr>
        <w:widowControl/>
        <w:spacing w:line="48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2017级本科生及研究生</w:t>
      </w:r>
    </w:p>
    <w:p>
      <w:pPr>
        <w:widowControl/>
        <w:spacing w:line="480" w:lineRule="exact"/>
        <w:ind w:firstLine="562" w:firstLineChars="200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三</w:t>
      </w:r>
      <w:r>
        <w:rPr>
          <w:rFonts w:hint="eastAsia" w:ascii="宋体" w:hAnsi="宋体" w:eastAsia="宋体"/>
          <w:b/>
          <w:kern w:val="0"/>
          <w:sz w:val="24"/>
          <w:szCs w:val="24"/>
        </w:rPr>
        <w:t>、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征文要求</w:t>
      </w:r>
    </w:p>
    <w:p>
      <w:pPr>
        <w:widowControl/>
        <w:spacing w:line="480" w:lineRule="exact"/>
        <w:ind w:firstLine="56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紧扣征文比赛主题，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联系实际，书写内心，用文字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抒发家国情怀，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传递对父母的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感恩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与问候。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题目自拟，书信体裁，要求原创，题材新颖最佳，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谢绝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抄袭，一经发现取消参赛资格。字数：1000-3000字。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所有作品均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为手写稿，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须用南通大学信纸，黑色或蓝黑色水笔书写，并注明学院、班级、姓名、学号、联系电话。</w:t>
      </w:r>
    </w:p>
    <w:p>
      <w:pPr>
        <w:widowControl/>
        <w:spacing w:line="480" w:lineRule="exact"/>
        <w:ind w:firstLine="562" w:firstLineChars="200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四、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具体安排</w:t>
      </w:r>
    </w:p>
    <w:p>
      <w:pPr>
        <w:widowControl/>
        <w:spacing w:line="48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/>
          <w:kern w:val="0"/>
          <w:sz w:val="24"/>
          <w:szCs w:val="24"/>
        </w:rPr>
        <w:t>.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9月18日—9月20日：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各学院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发起征集活动，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确定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一名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联系人，负责收稿工作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并于9月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20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日前将负责人联系方式发送至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茆同学手机号：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17826152719。</w:t>
      </w:r>
    </w:p>
    <w:p>
      <w:pPr>
        <w:widowControl/>
        <w:spacing w:line="48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/>
          <w:kern w:val="0"/>
          <w:sz w:val="24"/>
          <w:szCs w:val="24"/>
        </w:rPr>
        <w:t>.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9月21日—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10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9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日：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各学院自行组织初赛的基础上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，推荐优秀作品报送校团委进行评选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(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报送的优秀作品比例不超过学院征集稿件总数的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0%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，并分别统计学院优秀稿件和非优秀稿件数据。</w:t>
      </w:r>
      <w:r>
        <w:rPr>
          <w:rFonts w:ascii="仿宋_GB2312" w:hAnsi="宋体" w:eastAsia="仿宋_GB2312"/>
          <w:color w:val="000000"/>
          <w:kern w:val="0"/>
          <w:sz w:val="28"/>
          <w:szCs w:val="28"/>
        </w:rPr>
        <w:t>主校区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、启秀校区</w:t>
      </w:r>
      <w:r>
        <w:rPr>
          <w:rFonts w:ascii="仿宋_GB2312" w:hAnsi="宋体" w:eastAsia="仿宋_GB2312"/>
          <w:color w:val="000000"/>
          <w:kern w:val="0"/>
          <w:sz w:val="28"/>
          <w:szCs w:val="28"/>
        </w:rPr>
        <w:t>文字稿交至南通大学主校区二食堂314璞石工作室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, 钟秀校区文字稿交至南通大学钟秀校区教育超市三楼璞石工作室。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稿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件数据统计情况以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“XX学院 一封家书主题征文初评情况”为名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发送至邮箱2434211256@qq.com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此项工作将作为评定优秀组织奖的参考依据。</w:t>
      </w:r>
    </w:p>
    <w:p>
      <w:pPr>
        <w:widowControl/>
        <w:spacing w:line="480" w:lineRule="exact"/>
        <w:ind w:firstLine="560" w:firstLineChars="200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eastAsia="宋体"/>
          <w:b/>
          <w:kern w:val="0"/>
          <w:sz w:val="24"/>
          <w:szCs w:val="24"/>
        </w:rPr>
        <w:t>.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10月10日—10月15日：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校团委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组织校级评选，最终评选出一等奖、二等奖、三等奖、优秀奖若干。</w:t>
      </w:r>
    </w:p>
    <w:p>
      <w:pPr>
        <w:widowControl/>
        <w:spacing w:line="480" w:lineRule="exact"/>
        <w:ind w:firstLine="57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firstLine="57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主校区、启秀校区</w:t>
      </w:r>
      <w:r>
        <w:rPr>
          <w:rFonts w:ascii="仿宋_GB2312" w:hAnsi="宋体" w:eastAsia="仿宋_GB2312"/>
          <w:color w:val="000000"/>
          <w:kern w:val="0"/>
          <w:sz w:val="28"/>
          <w:szCs w:val="28"/>
        </w:rPr>
        <w:t>联系人：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茆  昱（17826152719）</w:t>
      </w:r>
    </w:p>
    <w:p>
      <w:pPr>
        <w:widowControl/>
        <w:spacing w:line="480" w:lineRule="exact"/>
        <w:ind w:firstLine="3920" w:firstLineChars="14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王正泰（</w:t>
      </w:r>
      <w:r>
        <w:rPr>
          <w:rFonts w:ascii="仿宋_GB2312" w:hAnsi="宋体" w:eastAsia="仿宋_GB2312"/>
          <w:color w:val="000000"/>
          <w:kern w:val="0"/>
          <w:sz w:val="28"/>
          <w:szCs w:val="28"/>
        </w:rPr>
        <w:t>13348070169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）</w:t>
      </w:r>
    </w:p>
    <w:p>
      <w:pPr>
        <w:widowControl/>
        <w:spacing w:line="480" w:lineRule="exact"/>
        <w:ind w:firstLine="57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钟秀校区联系人：冷继亭（15962966334</w:t>
      </w:r>
      <w:r>
        <w:rPr>
          <w:rFonts w:ascii="仿宋_GB2312" w:hAnsi="宋体" w:eastAsia="仿宋_GB2312"/>
          <w:color w:val="000000"/>
          <w:kern w:val="0"/>
          <w:sz w:val="28"/>
          <w:szCs w:val="28"/>
        </w:rPr>
        <w:t>）</w:t>
      </w:r>
    </w:p>
    <w:p>
      <w:pPr>
        <w:widowControl/>
        <w:spacing w:line="480" w:lineRule="exact"/>
        <w:ind w:firstLine="57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firstLine="562" w:firstLineChars="200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本次征文活动，是我校新生入学感恩教育的重要环节，请各学院广泛动员，认真组织。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家书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评比结果将在南通大学共青团官方微信公布，请各学院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组织、动员新生积极关注团委官微，了解相关动态。校团委将把所有优秀作品连同其新生开学第一照一同寄给学生父母（入学时未拍摄者仅寄送家书），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  <w:lang w:eastAsia="zh-CN"/>
        </w:rPr>
        <w:t>同时优秀作品还将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通过团刊、展板、新媒体平台等多途径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  <w:lang w:eastAsia="zh-CN"/>
        </w:rPr>
        <w:t>宣传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展示。</w:t>
      </w:r>
    </w:p>
    <w:p>
      <w:pPr>
        <w:widowControl/>
        <w:spacing w:line="480" w:lineRule="exact"/>
        <w:ind w:firstLine="57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firstLine="57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firstLine="570"/>
        <w:jc w:val="left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 </w:t>
      </w:r>
    </w:p>
    <w:p>
      <w:pPr>
        <w:widowControl/>
        <w:spacing w:line="480" w:lineRule="exact"/>
        <w:ind w:firstLine="570"/>
        <w:jc w:val="left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left="1995" w:right="560"/>
        <w:jc w:val="right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校团委</w:t>
      </w:r>
    </w:p>
    <w:p>
      <w:pPr>
        <w:widowControl/>
        <w:spacing w:line="480" w:lineRule="exact"/>
        <w:ind w:firstLine="560"/>
        <w:jc w:val="right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2017年9月</w:t>
      </w:r>
      <w:r>
        <w:rPr>
          <w:rFonts w:ascii="仿宋_GB2312" w:hAnsi="宋体" w:eastAsia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8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qFormat/>
    <w:uiPriority w:val="99"/>
    <w:rPr>
      <w:rFonts w:ascii="等线" w:hAnsi="等线" w:eastAsia="等线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等线" w:hAnsi="等线" w:eastAsia="等线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156</Words>
  <Characters>890</Characters>
  <Lines>7</Lines>
  <Paragraphs>2</Paragraphs>
  <TotalTime>0</TotalTime>
  <ScaleCrop>false</ScaleCrop>
  <LinksUpToDate>false</LinksUpToDate>
  <CharactersWithSpaces>1044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2017-09-10T22:29:00Z</dcterms:created>
  <dc:creator>王正泰</dc:creator>
  <cp:lastModifiedBy>iPhone</cp:lastModifiedBy>
  <cp:lastPrinted>2017-09-15T14:52:00Z</cp:lastPrinted>
  <dcterms:modified xsi:type="dcterms:W3CDTF">2017-09-18T19:55:09Z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2052-7.6.1</vt:lpwstr>
  </property>
</Properties>
</file>