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87" w:rsidRPr="00361221" w:rsidRDefault="00AB4B87" w:rsidP="00361221">
      <w:pPr>
        <w:widowControl/>
        <w:snapToGrid w:val="0"/>
        <w:spacing w:line="560" w:lineRule="atLeast"/>
        <w:jc w:val="center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关于申报第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十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届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“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南通青年五四奖章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”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和</w:t>
      </w:r>
      <w:r w:rsidRPr="00361221">
        <w:rPr>
          <w:rFonts w:ascii="Tahoma" w:hAnsi="Tahoma" w:cs="Tahoma"/>
          <w:b/>
          <w:bCs/>
          <w:kern w:val="0"/>
          <w:sz w:val="32"/>
          <w:szCs w:val="32"/>
        </w:rPr>
        <w:t>201</w:t>
      </w:r>
      <w:r>
        <w:rPr>
          <w:rFonts w:ascii="Tahoma" w:hAnsi="Tahoma" w:cs="Tahoma"/>
          <w:b/>
          <w:bCs/>
          <w:kern w:val="0"/>
          <w:sz w:val="32"/>
          <w:szCs w:val="32"/>
        </w:rPr>
        <w:t>6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年度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“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南通市优秀共青团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员”、“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南通市优秀共青团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干部”、“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南通市五四红旗团委”、“南通市五四红旗团支部（总支）</w:t>
      </w:r>
      <w:r>
        <w:rPr>
          <w:rFonts w:ascii="Tahoma" w:hAnsi="Tahoma" w:cs="Tahoma" w:hint="eastAsia"/>
          <w:b/>
          <w:bCs/>
          <w:kern w:val="0"/>
          <w:sz w:val="32"/>
          <w:szCs w:val="32"/>
        </w:rPr>
        <w:t>”</w:t>
      </w:r>
      <w:r w:rsidRPr="00361221">
        <w:rPr>
          <w:rFonts w:ascii="Tahoma" w:hAnsi="Tahoma" w:cs="Tahoma" w:hint="eastAsia"/>
          <w:b/>
          <w:bCs/>
          <w:kern w:val="0"/>
          <w:sz w:val="32"/>
          <w:szCs w:val="32"/>
        </w:rPr>
        <w:t>的通知</w:t>
      </w:r>
    </w:p>
    <w:p w:rsidR="00AB4B87" w:rsidRPr="00361221" w:rsidRDefault="00AB4B87" w:rsidP="00361221">
      <w:pPr>
        <w:widowControl/>
        <w:snapToGrid w:val="0"/>
        <w:spacing w:line="480" w:lineRule="atLeast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Cs w:val="21"/>
        </w:rPr>
        <w:t> </w:t>
      </w:r>
    </w:p>
    <w:p w:rsidR="00AB4B87" w:rsidRPr="00361221" w:rsidRDefault="00AB4B87" w:rsidP="00361221">
      <w:pPr>
        <w:widowControl/>
        <w:snapToGrid w:val="0"/>
        <w:spacing w:line="480" w:lineRule="atLeast"/>
        <w:jc w:val="left"/>
        <w:rPr>
          <w:rFonts w:ascii="Tahoma" w:hAnsi="Tahoma" w:cs="Tahoma"/>
          <w:kern w:val="0"/>
          <w:sz w:val="28"/>
          <w:szCs w:val="28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各学院团委、附属医院团委、直属团总支：</w:t>
      </w:r>
    </w:p>
    <w:p w:rsidR="00AB4B87" w:rsidRPr="00B25220" w:rsidRDefault="00AB4B87" w:rsidP="00134529">
      <w:pPr>
        <w:widowControl/>
        <w:snapToGrid w:val="0"/>
        <w:spacing w:line="480" w:lineRule="atLeast"/>
        <w:ind w:firstLineChars="200" w:firstLine="560"/>
        <w:jc w:val="left"/>
        <w:rPr>
          <w:rFonts w:ascii="Tahoma" w:hAnsi="Tahoma" w:cs="Tahoma"/>
          <w:kern w:val="0"/>
          <w:sz w:val="28"/>
          <w:szCs w:val="28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根据</w:t>
      </w:r>
      <w:r>
        <w:rPr>
          <w:rFonts w:ascii="Tahoma" w:hAnsi="Tahoma" w:cs="Tahoma" w:hint="eastAsia"/>
          <w:kern w:val="0"/>
          <w:sz w:val="28"/>
          <w:szCs w:val="28"/>
        </w:rPr>
        <w:t>团市委</w:t>
      </w:r>
      <w:r w:rsidRPr="00361221">
        <w:rPr>
          <w:rFonts w:ascii="Tahoma" w:hAnsi="Tahoma" w:cs="Tahoma" w:hint="eastAsia"/>
          <w:kern w:val="0"/>
          <w:sz w:val="28"/>
          <w:szCs w:val="28"/>
        </w:rPr>
        <w:t>《关于申报第</w:t>
      </w:r>
      <w:r>
        <w:rPr>
          <w:rFonts w:ascii="Tahoma" w:hAnsi="Tahoma" w:cs="Tahoma" w:hint="eastAsia"/>
          <w:kern w:val="0"/>
          <w:sz w:val="28"/>
          <w:szCs w:val="28"/>
        </w:rPr>
        <w:t>十</w:t>
      </w:r>
      <w:r w:rsidRPr="00361221">
        <w:rPr>
          <w:rFonts w:ascii="Tahoma" w:hAnsi="Tahoma" w:cs="Tahoma" w:hint="eastAsia"/>
          <w:kern w:val="0"/>
          <w:sz w:val="28"/>
          <w:szCs w:val="28"/>
        </w:rPr>
        <w:t>届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南通青年</w:t>
      </w:r>
      <w:r w:rsidRPr="00B25220">
        <w:rPr>
          <w:rFonts w:ascii="Tahoma" w:hAnsi="Tahoma" w:cs="Tahoma" w:hint="eastAsia"/>
          <w:kern w:val="0"/>
          <w:sz w:val="28"/>
          <w:szCs w:val="28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奖章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人选的通知》（团通委联〔</w:t>
      </w:r>
      <w:r w:rsidRPr="00361221">
        <w:rPr>
          <w:rFonts w:ascii="Tahoma" w:hAnsi="Tahoma" w:cs="Tahoma"/>
          <w:kern w:val="0"/>
          <w:sz w:val="28"/>
          <w:szCs w:val="28"/>
        </w:rPr>
        <w:t>201</w:t>
      </w:r>
      <w:r>
        <w:rPr>
          <w:rFonts w:ascii="Tahoma" w:hAnsi="Tahoma" w:cs="Tahoma"/>
          <w:kern w:val="0"/>
          <w:sz w:val="28"/>
          <w:szCs w:val="28"/>
        </w:rPr>
        <w:t>7</w:t>
      </w:r>
      <w:r w:rsidRPr="00361221">
        <w:rPr>
          <w:rFonts w:ascii="Tahoma" w:hAnsi="Tahoma" w:cs="Tahoma" w:hint="eastAsia"/>
          <w:kern w:val="0"/>
          <w:sz w:val="28"/>
          <w:szCs w:val="28"/>
        </w:rPr>
        <w:t>〕</w:t>
      </w:r>
      <w:r>
        <w:rPr>
          <w:rFonts w:ascii="Tahoma" w:hAnsi="Tahoma" w:cs="Tahoma"/>
          <w:kern w:val="0"/>
          <w:sz w:val="28"/>
          <w:szCs w:val="28"/>
        </w:rPr>
        <w:t>8</w:t>
      </w:r>
      <w:r w:rsidRPr="00361221">
        <w:rPr>
          <w:rFonts w:ascii="Tahoma" w:hAnsi="Tahoma" w:cs="Tahoma" w:hint="eastAsia"/>
          <w:kern w:val="0"/>
          <w:sz w:val="28"/>
          <w:szCs w:val="28"/>
        </w:rPr>
        <w:t>号）、《关于申报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南通市优秀共青团员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、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南通市优秀共青团干部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、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</w:t>
      </w:r>
      <w:r w:rsidRPr="00B25220">
        <w:rPr>
          <w:rFonts w:ascii="Tahoma" w:hAnsi="Tahoma" w:cs="Tahoma" w:hint="eastAsia"/>
          <w:kern w:val="0"/>
          <w:sz w:val="28"/>
          <w:szCs w:val="28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红旗团委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、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</w:t>
      </w:r>
      <w:r w:rsidRPr="00B25220">
        <w:rPr>
          <w:rFonts w:ascii="Tahoma" w:hAnsi="Tahoma" w:cs="Tahoma" w:hint="eastAsia"/>
          <w:kern w:val="0"/>
          <w:sz w:val="28"/>
          <w:szCs w:val="28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红旗团支部</w:t>
      </w:r>
      <w:r>
        <w:rPr>
          <w:rFonts w:ascii="Tahoma" w:hAnsi="Tahoma" w:cs="Tahoma" w:hint="eastAsia"/>
          <w:kern w:val="0"/>
          <w:sz w:val="28"/>
          <w:szCs w:val="28"/>
        </w:rPr>
        <w:t>（总支）”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的通知》（团通委发〔</w:t>
      </w:r>
      <w:r w:rsidRPr="00361221">
        <w:rPr>
          <w:rFonts w:ascii="Tahoma" w:hAnsi="Tahoma" w:cs="Tahoma"/>
          <w:kern w:val="0"/>
          <w:sz w:val="28"/>
          <w:szCs w:val="28"/>
        </w:rPr>
        <w:t>201</w:t>
      </w:r>
      <w:r>
        <w:rPr>
          <w:rFonts w:ascii="Tahoma" w:hAnsi="Tahoma" w:cs="Tahoma"/>
          <w:kern w:val="0"/>
          <w:sz w:val="28"/>
          <w:szCs w:val="28"/>
        </w:rPr>
        <w:t>7</w:t>
      </w:r>
      <w:r w:rsidRPr="00361221">
        <w:rPr>
          <w:rFonts w:ascii="Tahoma" w:hAnsi="Tahoma" w:cs="Tahoma" w:hint="eastAsia"/>
          <w:kern w:val="0"/>
          <w:sz w:val="28"/>
          <w:szCs w:val="28"/>
        </w:rPr>
        <w:t>〕</w:t>
      </w:r>
      <w:r>
        <w:rPr>
          <w:rFonts w:ascii="Tahoma" w:hAnsi="Tahoma" w:cs="Tahoma"/>
          <w:kern w:val="0"/>
          <w:sz w:val="28"/>
          <w:szCs w:val="28"/>
        </w:rPr>
        <w:t>18</w:t>
      </w:r>
      <w:r w:rsidRPr="00361221">
        <w:rPr>
          <w:rFonts w:ascii="Tahoma" w:hAnsi="Tahoma" w:cs="Tahoma" w:hint="eastAsia"/>
          <w:kern w:val="0"/>
          <w:sz w:val="28"/>
          <w:szCs w:val="28"/>
        </w:rPr>
        <w:t>号）</w:t>
      </w:r>
      <w:r>
        <w:rPr>
          <w:rFonts w:ascii="Tahoma" w:hAnsi="Tahoma" w:cs="Tahoma" w:hint="eastAsia"/>
          <w:kern w:val="0"/>
          <w:sz w:val="28"/>
          <w:szCs w:val="28"/>
        </w:rPr>
        <w:t>等</w:t>
      </w:r>
      <w:r w:rsidRPr="00361221">
        <w:rPr>
          <w:rFonts w:ascii="Tahoma" w:hAnsi="Tahoma" w:cs="Tahoma" w:hint="eastAsia"/>
          <w:kern w:val="0"/>
          <w:sz w:val="28"/>
          <w:szCs w:val="28"/>
        </w:rPr>
        <w:t>文件精神，现就相关推荐申报工作通知如下：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b/>
          <w:bCs/>
          <w:kern w:val="0"/>
          <w:sz w:val="28"/>
          <w:szCs w:val="28"/>
        </w:rPr>
        <w:t>一、申报类别和推荐名额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我校拟推荐：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第</w:t>
      </w:r>
      <w:r>
        <w:rPr>
          <w:rFonts w:ascii="Tahoma" w:hAnsi="Tahoma" w:cs="Tahoma" w:hint="eastAsia"/>
          <w:kern w:val="0"/>
          <w:sz w:val="28"/>
          <w:szCs w:val="28"/>
        </w:rPr>
        <w:t>十</w:t>
      </w:r>
      <w:r w:rsidRPr="00361221">
        <w:rPr>
          <w:rFonts w:ascii="Tahoma" w:hAnsi="Tahoma" w:cs="Tahoma" w:hint="eastAsia"/>
          <w:kern w:val="0"/>
          <w:sz w:val="28"/>
          <w:szCs w:val="28"/>
        </w:rPr>
        <w:t>届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南通青年五四奖章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候</w:t>
      </w:r>
      <w:r w:rsidRPr="00361221">
        <w:rPr>
          <w:rFonts w:ascii="Tahoma" w:hAnsi="Tahoma" w:cs="Tahoma" w:hint="eastAsia"/>
          <w:color w:val="000000"/>
          <w:kern w:val="0"/>
          <w:sz w:val="28"/>
          <w:szCs w:val="28"/>
        </w:rPr>
        <w:t>选人</w:t>
      </w:r>
      <w:r w:rsidRPr="00361221">
        <w:rPr>
          <w:rFonts w:ascii="Tahoma" w:hAnsi="Tahoma" w:cs="Tahoma"/>
          <w:color w:val="000000"/>
          <w:kern w:val="0"/>
          <w:sz w:val="28"/>
          <w:szCs w:val="28"/>
        </w:rPr>
        <w:t>1</w:t>
      </w:r>
      <w:r w:rsidRPr="00361221">
        <w:rPr>
          <w:rFonts w:ascii="Tahoma" w:hAnsi="Tahoma" w:cs="Tahoma" w:hint="eastAsia"/>
          <w:color w:val="000000"/>
          <w:kern w:val="0"/>
          <w:sz w:val="28"/>
          <w:szCs w:val="28"/>
        </w:rPr>
        <w:t>名；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南通市优秀共青团员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color w:val="000000"/>
          <w:kern w:val="0"/>
          <w:sz w:val="28"/>
          <w:szCs w:val="28"/>
        </w:rPr>
        <w:t>表彰人选</w:t>
      </w:r>
      <w:r>
        <w:rPr>
          <w:rFonts w:ascii="Tahoma" w:hAnsi="Tahoma" w:cs="Tahoma"/>
          <w:kern w:val="0"/>
          <w:sz w:val="28"/>
          <w:szCs w:val="28"/>
        </w:rPr>
        <w:t>4</w:t>
      </w:r>
      <w:r w:rsidRPr="00361221">
        <w:rPr>
          <w:rFonts w:ascii="Tahoma" w:hAnsi="Tahoma" w:cs="Tahoma" w:hint="eastAsia"/>
          <w:kern w:val="0"/>
          <w:sz w:val="28"/>
          <w:szCs w:val="28"/>
        </w:rPr>
        <w:t>名；</w:t>
      </w:r>
    </w:p>
    <w:p w:rsidR="00AB4B87" w:rsidRPr="00B25220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南通市优秀共青团干部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B25220">
        <w:rPr>
          <w:rFonts w:ascii="Tahoma" w:hAnsi="Tahoma" w:cs="Tahoma" w:hint="eastAsia"/>
          <w:kern w:val="0"/>
          <w:sz w:val="28"/>
          <w:szCs w:val="28"/>
        </w:rPr>
        <w:t>表彰人选</w:t>
      </w:r>
      <w:r>
        <w:rPr>
          <w:rFonts w:ascii="Tahoma" w:hAnsi="Tahoma" w:cs="Tahoma"/>
          <w:kern w:val="0"/>
          <w:sz w:val="28"/>
          <w:szCs w:val="28"/>
        </w:rPr>
        <w:t>3</w:t>
      </w:r>
      <w:r w:rsidRPr="00361221">
        <w:rPr>
          <w:rFonts w:ascii="Tahoma" w:hAnsi="Tahoma" w:cs="Tahoma" w:hint="eastAsia"/>
          <w:kern w:val="0"/>
          <w:sz w:val="28"/>
          <w:szCs w:val="28"/>
        </w:rPr>
        <w:t>名；</w:t>
      </w:r>
    </w:p>
    <w:p w:rsidR="00AB4B87" w:rsidRPr="00B25220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</w:t>
      </w:r>
      <w:r w:rsidRPr="00B25220">
        <w:rPr>
          <w:rFonts w:ascii="Tahoma" w:hAnsi="Tahoma" w:cs="Tahoma" w:hint="eastAsia"/>
          <w:kern w:val="0"/>
          <w:sz w:val="28"/>
          <w:szCs w:val="28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红旗团委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候选单位</w:t>
      </w:r>
      <w:r w:rsidRPr="00361221">
        <w:rPr>
          <w:rFonts w:ascii="Tahoma" w:hAnsi="Tahoma" w:cs="Tahoma"/>
          <w:kern w:val="0"/>
          <w:sz w:val="28"/>
          <w:szCs w:val="28"/>
        </w:rPr>
        <w:t>1</w:t>
      </w:r>
      <w:r w:rsidRPr="00361221">
        <w:rPr>
          <w:rFonts w:ascii="Tahoma" w:hAnsi="Tahoma" w:cs="Tahoma" w:hint="eastAsia"/>
          <w:kern w:val="0"/>
          <w:sz w:val="28"/>
          <w:szCs w:val="28"/>
        </w:rPr>
        <w:t>个；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</w:t>
      </w:r>
      <w:r w:rsidRPr="00B25220">
        <w:rPr>
          <w:rFonts w:ascii="Tahoma" w:hAnsi="Tahoma" w:cs="Tahoma" w:hint="eastAsia"/>
          <w:kern w:val="0"/>
          <w:sz w:val="28"/>
          <w:szCs w:val="28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红旗团支部</w:t>
      </w:r>
      <w:r>
        <w:rPr>
          <w:rFonts w:ascii="Tahoma" w:hAnsi="Tahoma" w:cs="Tahoma" w:hint="eastAsia"/>
          <w:kern w:val="0"/>
          <w:sz w:val="28"/>
          <w:szCs w:val="28"/>
        </w:rPr>
        <w:t>（总支）”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候选单位</w:t>
      </w:r>
      <w:r>
        <w:rPr>
          <w:rFonts w:ascii="Tahoma" w:hAnsi="Tahoma" w:cs="Tahoma"/>
          <w:kern w:val="0"/>
          <w:sz w:val="28"/>
          <w:szCs w:val="28"/>
        </w:rPr>
        <w:t>3</w:t>
      </w:r>
      <w:r w:rsidRPr="00361221">
        <w:rPr>
          <w:rFonts w:ascii="Tahoma" w:hAnsi="Tahoma" w:cs="Tahoma" w:hint="eastAsia"/>
          <w:kern w:val="0"/>
          <w:sz w:val="28"/>
          <w:szCs w:val="28"/>
        </w:rPr>
        <w:t>个。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二、</w:t>
      </w:r>
      <w:r w:rsidRPr="00361221">
        <w:rPr>
          <w:rFonts w:ascii="Tahoma" w:hAnsi="Tahoma" w:cs="Tahoma" w:hint="eastAsia"/>
          <w:b/>
          <w:bCs/>
          <w:kern w:val="0"/>
          <w:sz w:val="28"/>
          <w:szCs w:val="28"/>
        </w:rPr>
        <w:t>申报条件</w:t>
      </w:r>
    </w:p>
    <w:p w:rsidR="00AB4B87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361221">
        <w:rPr>
          <w:rFonts w:ascii="Tahoma" w:hAnsi="Tahoma" w:cs="Tahoma"/>
          <w:kern w:val="0"/>
          <w:sz w:val="32"/>
          <w:szCs w:val="32"/>
        </w:rPr>
        <w:t>1</w:t>
      </w:r>
      <w:r w:rsidRPr="00361221">
        <w:rPr>
          <w:rFonts w:ascii="Tahoma" w:hAnsi="Tahoma" w:cs="Tahoma" w:hint="eastAsia"/>
          <w:kern w:val="0"/>
          <w:sz w:val="32"/>
          <w:szCs w:val="32"/>
        </w:rPr>
        <w:t>．第</w:t>
      </w:r>
      <w:r>
        <w:rPr>
          <w:rFonts w:ascii="Tahoma" w:hAnsi="Tahoma" w:cs="Tahoma" w:hint="eastAsia"/>
          <w:kern w:val="0"/>
          <w:sz w:val="32"/>
          <w:szCs w:val="32"/>
        </w:rPr>
        <w:t>十</w:t>
      </w:r>
      <w:r w:rsidRPr="00361221">
        <w:rPr>
          <w:rFonts w:ascii="Tahoma" w:hAnsi="Tahoma" w:cs="Tahoma" w:hint="eastAsia"/>
          <w:kern w:val="0"/>
          <w:sz w:val="32"/>
          <w:szCs w:val="32"/>
        </w:rPr>
        <w:t>届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南通青年五四奖章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</w:p>
    <w:p w:rsidR="00AB4B87" w:rsidRPr="00361221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（</w:t>
      </w:r>
      <w:r w:rsidRPr="00361221">
        <w:rPr>
          <w:rFonts w:ascii="Tahoma" w:hAnsi="Tahoma" w:cs="Tahoma"/>
          <w:kern w:val="0"/>
          <w:sz w:val="28"/>
          <w:szCs w:val="28"/>
        </w:rPr>
        <w:t>1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</w:t>
      </w:r>
      <w:r w:rsidRPr="00361221">
        <w:rPr>
          <w:rFonts w:ascii="Tahoma" w:hAnsi="Tahoma" w:cs="Tahoma"/>
          <w:kern w:val="0"/>
          <w:sz w:val="28"/>
          <w:szCs w:val="28"/>
        </w:rPr>
        <w:t>14</w:t>
      </w:r>
      <w:r w:rsidRPr="00361221">
        <w:rPr>
          <w:rFonts w:ascii="Tahoma" w:hAnsi="Tahoma" w:cs="Tahoma" w:hint="eastAsia"/>
          <w:kern w:val="0"/>
          <w:sz w:val="28"/>
          <w:szCs w:val="28"/>
        </w:rPr>
        <w:t>周岁至</w:t>
      </w:r>
      <w:r w:rsidRPr="00361221">
        <w:rPr>
          <w:rFonts w:ascii="Tahoma" w:hAnsi="Tahoma" w:cs="Tahoma"/>
          <w:kern w:val="0"/>
          <w:sz w:val="28"/>
          <w:szCs w:val="28"/>
        </w:rPr>
        <w:t>40</w:t>
      </w:r>
      <w:r w:rsidRPr="00361221">
        <w:rPr>
          <w:rFonts w:ascii="Tahoma" w:hAnsi="Tahoma" w:cs="Tahoma" w:hint="eastAsia"/>
          <w:kern w:val="0"/>
          <w:sz w:val="28"/>
          <w:szCs w:val="28"/>
        </w:rPr>
        <w:t>周岁（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5"/>
          <w:attr w:name="Year" w:val="1977"/>
        </w:smartTagPr>
        <w:r w:rsidRPr="00361221">
          <w:rPr>
            <w:rFonts w:ascii="Tahoma" w:hAnsi="Tahoma" w:cs="Tahoma"/>
            <w:kern w:val="0"/>
            <w:sz w:val="28"/>
            <w:szCs w:val="28"/>
          </w:rPr>
          <w:t>197</w:t>
        </w:r>
        <w:r>
          <w:rPr>
            <w:rFonts w:ascii="Tahoma" w:hAnsi="Tahoma" w:cs="Tahoma"/>
            <w:kern w:val="0"/>
            <w:sz w:val="28"/>
            <w:szCs w:val="28"/>
          </w:rPr>
          <w:t>7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年</w:t>
        </w:r>
        <w:r w:rsidRPr="00361221">
          <w:rPr>
            <w:rFonts w:ascii="Tahoma" w:hAnsi="Tahoma" w:cs="Tahoma"/>
            <w:kern w:val="0"/>
            <w:sz w:val="28"/>
            <w:szCs w:val="28"/>
          </w:rPr>
          <w:t>5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月</w:t>
        </w:r>
        <w:r w:rsidRPr="00361221">
          <w:rPr>
            <w:rFonts w:ascii="Tahoma" w:hAnsi="Tahoma" w:cs="Tahoma"/>
            <w:kern w:val="0"/>
            <w:sz w:val="28"/>
            <w:szCs w:val="28"/>
          </w:rPr>
          <w:t>1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日</w:t>
        </w:r>
      </w:smartTag>
      <w:r w:rsidRPr="00361221">
        <w:rPr>
          <w:rFonts w:ascii="Tahoma" w:hAnsi="Tahoma" w:cs="Tahoma"/>
          <w:kern w:val="0"/>
          <w:sz w:val="28"/>
          <w:szCs w:val="28"/>
        </w:rPr>
        <w:t>——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03"/>
        </w:smartTagPr>
        <w:r>
          <w:rPr>
            <w:rFonts w:ascii="Tahoma" w:hAnsi="Tahoma" w:cs="Tahoma"/>
            <w:kern w:val="0"/>
            <w:sz w:val="28"/>
            <w:szCs w:val="28"/>
          </w:rPr>
          <w:t>2003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年</w:t>
        </w:r>
        <w:r w:rsidRPr="00361221">
          <w:rPr>
            <w:rFonts w:ascii="Tahoma" w:hAnsi="Tahoma" w:cs="Tahoma"/>
            <w:kern w:val="0"/>
            <w:sz w:val="28"/>
            <w:szCs w:val="28"/>
          </w:rPr>
          <w:t>4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月</w:t>
        </w:r>
        <w:r w:rsidRPr="00361221">
          <w:rPr>
            <w:rFonts w:ascii="Tahoma" w:hAnsi="Tahoma" w:cs="Tahoma"/>
            <w:kern w:val="0"/>
            <w:sz w:val="28"/>
            <w:szCs w:val="28"/>
          </w:rPr>
          <w:t>30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日</w:t>
        </w:r>
      </w:smartTag>
      <w:r w:rsidRPr="00361221">
        <w:rPr>
          <w:rFonts w:ascii="Tahoma" w:hAnsi="Tahoma" w:cs="Tahoma" w:hint="eastAsia"/>
          <w:kern w:val="0"/>
          <w:sz w:val="28"/>
          <w:szCs w:val="28"/>
        </w:rPr>
        <w:t>出生）之间的南通青年；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（</w:t>
      </w:r>
      <w:r w:rsidRPr="00361221">
        <w:rPr>
          <w:rFonts w:ascii="Tahoma" w:hAnsi="Tahoma" w:cs="Tahoma"/>
          <w:kern w:val="0"/>
          <w:sz w:val="28"/>
          <w:szCs w:val="28"/>
        </w:rPr>
        <w:t>2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）坚决拥护中国共产党的领导，热爱祖国、热爱人民、热爱社会主义；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（</w:t>
      </w:r>
      <w:r w:rsidRPr="00361221">
        <w:rPr>
          <w:rFonts w:ascii="Tahoma" w:hAnsi="Tahoma" w:cs="Tahoma"/>
          <w:kern w:val="0"/>
          <w:sz w:val="28"/>
          <w:szCs w:val="28"/>
        </w:rPr>
        <w:t>3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）遵纪守法，品德高尚，作风正派；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（</w:t>
      </w:r>
      <w:r w:rsidRPr="00361221">
        <w:rPr>
          <w:rFonts w:ascii="Tahoma" w:hAnsi="Tahoma" w:cs="Tahoma"/>
          <w:kern w:val="0"/>
          <w:sz w:val="28"/>
          <w:szCs w:val="28"/>
        </w:rPr>
        <w:t>4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）勤于学习，善于创造，甘于奉献，在本职岗位上创先争优并取得突出成绩，具有良好的社会影响；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（</w:t>
      </w:r>
      <w:r w:rsidRPr="00361221">
        <w:rPr>
          <w:rFonts w:ascii="Tahoma" w:hAnsi="Tahoma" w:cs="Tahoma"/>
          <w:kern w:val="0"/>
          <w:sz w:val="28"/>
          <w:szCs w:val="28"/>
        </w:rPr>
        <w:t>5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）应是青年中的重大典型，有较强的社会影响力，对青年具有典型的示范导向作用，获得过市级以上荣誉。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/>
          <w:kern w:val="0"/>
          <w:sz w:val="28"/>
          <w:szCs w:val="28"/>
        </w:rPr>
        <w:t>2</w:t>
      </w:r>
      <w:r>
        <w:rPr>
          <w:rFonts w:ascii="Tahoma" w:hAnsi="Tahoma" w:cs="Tahoma" w:hint="eastAsia"/>
          <w:kern w:val="0"/>
          <w:sz w:val="28"/>
          <w:szCs w:val="28"/>
        </w:rPr>
        <w:t>．</w:t>
      </w:r>
      <w:r w:rsidRPr="001B5510">
        <w:rPr>
          <w:rFonts w:ascii="Tahoma" w:hAnsi="Tahoma" w:cs="Tahoma" w:hint="eastAsia"/>
          <w:kern w:val="0"/>
          <w:sz w:val="28"/>
          <w:szCs w:val="28"/>
        </w:rPr>
        <w:t>南通市优秀共青团员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lastRenderedPageBreak/>
        <w:t>（</w:t>
      </w:r>
      <w:r w:rsidRPr="001B5510">
        <w:rPr>
          <w:rFonts w:ascii="Tahoma" w:hAnsi="Tahoma" w:cs="Tahoma"/>
          <w:kern w:val="0"/>
          <w:sz w:val="28"/>
          <w:szCs w:val="28"/>
        </w:rPr>
        <w:t>1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）理想信念坚定，拥护党的领导，热爱祖国、热爱人民、热爱社会主义。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2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）积极践行社会主义核心价值观，遵纪守法，品格高尚。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3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）工作本领过硬，善于创新创造，继承和发扬艰苦奋斗精神，在本职岗位上取得突出业绩，能够发挥模范带头作用。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4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）自觉遵守团的章程，模范履行团员的各项义务，积极参加团的活动。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5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）成为注册志愿者，经常性参加志愿服务；成为网络文明志愿者，积极参与构建清朗网络空间。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6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）年龄不超过</w:t>
      </w:r>
      <w:r w:rsidRPr="001B5510">
        <w:rPr>
          <w:rFonts w:ascii="Tahoma" w:hAnsi="Tahoma" w:cs="Tahoma"/>
          <w:kern w:val="0"/>
          <w:sz w:val="28"/>
          <w:szCs w:val="28"/>
        </w:rPr>
        <w:t>28</w:t>
      </w:r>
      <w:r w:rsidRPr="001B5510">
        <w:rPr>
          <w:rFonts w:ascii="Tahoma" w:hAnsi="Tahoma" w:cs="Tahoma" w:hint="eastAsia"/>
          <w:kern w:val="0"/>
          <w:sz w:val="28"/>
          <w:szCs w:val="28"/>
        </w:rPr>
        <w:t>周岁，团龄在一年以上。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7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）近</w:t>
      </w:r>
      <w:r w:rsidR="00134529">
        <w:rPr>
          <w:rFonts w:ascii="Tahoma" w:hAnsi="Tahoma" w:cs="Tahoma" w:hint="eastAsia"/>
          <w:kern w:val="0"/>
          <w:sz w:val="28"/>
          <w:szCs w:val="28"/>
        </w:rPr>
        <w:t>三</w:t>
      </w:r>
      <w:r w:rsidRPr="001B5510">
        <w:rPr>
          <w:rFonts w:ascii="Tahoma" w:hAnsi="Tahoma" w:cs="Tahoma" w:hint="eastAsia"/>
          <w:kern w:val="0"/>
          <w:sz w:val="28"/>
          <w:szCs w:val="28"/>
        </w:rPr>
        <w:t>年获得过</w:t>
      </w:r>
      <w:r>
        <w:rPr>
          <w:rFonts w:ascii="Tahoma" w:hAnsi="Tahoma" w:cs="Tahoma" w:hint="eastAsia"/>
          <w:kern w:val="0"/>
          <w:sz w:val="28"/>
          <w:szCs w:val="28"/>
        </w:rPr>
        <w:t>校</w:t>
      </w:r>
      <w:r w:rsidRPr="001B5510">
        <w:rPr>
          <w:rFonts w:ascii="Tahoma" w:hAnsi="Tahoma" w:cs="Tahoma" w:hint="eastAsia"/>
          <w:kern w:val="0"/>
          <w:sz w:val="28"/>
          <w:szCs w:val="28"/>
        </w:rPr>
        <w:t>级团委（或市直团组织）授予的荣誉称号。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专职团干部不参加评选。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>
        <w:rPr>
          <w:rFonts w:ascii="Tahoma" w:hAnsi="Tahoma" w:cs="Tahoma"/>
          <w:kern w:val="0"/>
          <w:sz w:val="28"/>
          <w:szCs w:val="28"/>
        </w:rPr>
        <w:t>3</w:t>
      </w:r>
      <w:r>
        <w:rPr>
          <w:rFonts w:ascii="Tahoma" w:hAnsi="Tahoma" w:cs="Tahoma" w:hint="eastAsia"/>
          <w:kern w:val="0"/>
          <w:sz w:val="28"/>
          <w:szCs w:val="28"/>
        </w:rPr>
        <w:t>．</w:t>
      </w:r>
      <w:r w:rsidRPr="001B5510">
        <w:rPr>
          <w:rFonts w:ascii="Tahoma" w:hAnsi="Tahoma" w:cs="Tahoma" w:hint="eastAsia"/>
          <w:kern w:val="0"/>
          <w:sz w:val="28"/>
          <w:szCs w:val="28"/>
        </w:rPr>
        <w:t>南通市优秀共青团干部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1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）理想信念坚定，坚持正确的政治方向，高举中国特色社会主义伟大旗帜，以邓小平理论、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1B5510">
        <w:rPr>
          <w:rFonts w:ascii="Tahoma" w:hAnsi="Tahoma" w:cs="Tahoma" w:hint="eastAsia"/>
          <w:kern w:val="0"/>
          <w:sz w:val="28"/>
          <w:szCs w:val="28"/>
        </w:rPr>
        <w:t>三个代表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1B5510">
        <w:rPr>
          <w:rFonts w:ascii="Tahoma" w:hAnsi="Tahoma" w:cs="Tahoma" w:hint="eastAsia"/>
          <w:kern w:val="0"/>
          <w:sz w:val="28"/>
          <w:szCs w:val="28"/>
        </w:rPr>
        <w:t>重要思想、科学发展观为指导，深入学习贯彻习近平总书记系列重要讲话精神，认真贯彻落实中央党的群团工作会议精神。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2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）积极践行社会主义核心价值观，遵纪守法，品格高尚。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3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）忠诚党的事业，严守党的纪律，注重党性修养，敢于担当，清正廉洁，模范践行“三严三实”要求，严格落实中央八项规定，坚决反对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1B5510">
        <w:rPr>
          <w:rFonts w:ascii="Tahoma" w:hAnsi="Tahoma" w:cs="Tahoma" w:hint="eastAsia"/>
          <w:kern w:val="0"/>
          <w:sz w:val="28"/>
          <w:szCs w:val="28"/>
        </w:rPr>
        <w:t>四风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1B5510">
        <w:rPr>
          <w:rFonts w:ascii="Tahoma" w:hAnsi="Tahoma" w:cs="Tahoma" w:hint="eastAsia"/>
          <w:kern w:val="0"/>
          <w:sz w:val="28"/>
          <w:szCs w:val="28"/>
        </w:rPr>
        <w:t>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4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）热爱团的岗位，自省自励，作风扎实，认真执行团的上级机关作出的指示和决议，坚持围绕党政中心工作和青年需求扎实开展工作。具有较强的工作能力，在团的岗位上取得突出业绩。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5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）心系广大青年，注重深入基层，密切联系青年，竭诚服务青年，在青年中具有较强的影响力、号召力。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6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）成为注册志愿者，经常性参加志愿服务；成为网络宣传员，传播青春正能量，积极参与构建清朗网络空间。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7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）从事团的工作累计不少于</w:t>
      </w:r>
      <w:r w:rsidRPr="001B5510">
        <w:rPr>
          <w:rFonts w:ascii="Tahoma" w:hAnsi="Tahoma" w:cs="Tahoma"/>
          <w:kern w:val="0"/>
          <w:sz w:val="28"/>
          <w:szCs w:val="28"/>
        </w:rPr>
        <w:t>2</w:t>
      </w:r>
      <w:r w:rsidRPr="001B5510">
        <w:rPr>
          <w:rFonts w:ascii="Tahoma" w:hAnsi="Tahoma" w:cs="Tahoma" w:hint="eastAsia"/>
          <w:kern w:val="0"/>
          <w:sz w:val="28"/>
          <w:szCs w:val="28"/>
        </w:rPr>
        <w:t>年。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lastRenderedPageBreak/>
        <w:t>（</w:t>
      </w:r>
      <w:r w:rsidRPr="001B5510">
        <w:rPr>
          <w:rFonts w:ascii="Tahoma" w:hAnsi="Tahoma" w:cs="Tahoma"/>
          <w:kern w:val="0"/>
          <w:sz w:val="28"/>
          <w:szCs w:val="28"/>
        </w:rPr>
        <w:t>8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）近五年获得过</w:t>
      </w:r>
      <w:r>
        <w:rPr>
          <w:rFonts w:ascii="Tahoma" w:hAnsi="Tahoma" w:cs="Tahoma" w:hint="eastAsia"/>
          <w:kern w:val="0"/>
          <w:sz w:val="28"/>
          <w:szCs w:val="28"/>
        </w:rPr>
        <w:t>校</w:t>
      </w:r>
      <w:r w:rsidRPr="001B5510">
        <w:rPr>
          <w:rFonts w:ascii="Tahoma" w:hAnsi="Tahoma" w:cs="Tahoma" w:hint="eastAsia"/>
          <w:kern w:val="0"/>
          <w:sz w:val="28"/>
          <w:szCs w:val="28"/>
        </w:rPr>
        <w:t>级团委（或市直团组织）授予的荣誉称号。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>
        <w:rPr>
          <w:rFonts w:ascii="Tahoma" w:hAnsi="Tahoma" w:cs="Tahoma"/>
          <w:kern w:val="0"/>
          <w:sz w:val="28"/>
          <w:szCs w:val="28"/>
        </w:rPr>
        <w:t>4</w:t>
      </w:r>
      <w:r>
        <w:rPr>
          <w:rFonts w:ascii="Tahoma" w:hAnsi="Tahoma" w:cs="Tahoma" w:hint="eastAsia"/>
          <w:kern w:val="0"/>
          <w:sz w:val="28"/>
          <w:szCs w:val="28"/>
        </w:rPr>
        <w:t>．</w:t>
      </w:r>
      <w:r w:rsidRPr="001B5510">
        <w:rPr>
          <w:rFonts w:ascii="Tahoma" w:hAnsi="Tahoma" w:cs="Tahoma" w:hint="eastAsia"/>
          <w:kern w:val="0"/>
          <w:sz w:val="28"/>
          <w:szCs w:val="28"/>
        </w:rPr>
        <w:t>南通市五四红旗团委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1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工作活跃，成绩显著。坚持政治性、先进性、群众性，扎实开展团的工作和活动，工作具有鲜明特色，团员参与踊跃，在青年中有影响。着眼打造联系和服务青年的坚强堡垒，大力加强基层服务型团组织建设，主动参与区域化团建，增强服务意识、强化服务职能，青年在遇到困难时想得起、找得着、靠得住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2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组织设置规范，工作制度健全。按期换届，认真履行民主选举程序，团的委员会能够发挥积极作用。规范化开展发展团员、团员管理、团员教育工作。贯彻落实党的群团工作文件和会议精神，积极开展基层团建创新探索。切实履行职责，带动所属团组织建设，所属团组织工作有活力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3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）团（工）委班子政治强、业务精，认真贯彻民主集中制，团结进取，作风扎实，富有开拓创新精神。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4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）在团员中具有较强的吸引力和凝聚力，团员队伍充分发挥模范带头作用，在本单位或本地区具有较好影响。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5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）原则上近</w:t>
      </w:r>
      <w:r w:rsidR="00D76D7D">
        <w:rPr>
          <w:rFonts w:ascii="Tahoma" w:hAnsi="Tahoma" w:cs="Tahoma" w:hint="eastAsia"/>
          <w:kern w:val="0"/>
          <w:sz w:val="28"/>
          <w:szCs w:val="28"/>
        </w:rPr>
        <w:t>三</w:t>
      </w:r>
      <w:r w:rsidRPr="001B5510">
        <w:rPr>
          <w:rFonts w:ascii="Tahoma" w:hAnsi="Tahoma" w:cs="Tahoma" w:hint="eastAsia"/>
          <w:kern w:val="0"/>
          <w:sz w:val="28"/>
          <w:szCs w:val="28"/>
        </w:rPr>
        <w:t>年</w:t>
      </w:r>
      <w:r w:rsidR="00C73720">
        <w:rPr>
          <w:rFonts w:ascii="Tahoma" w:hAnsi="Tahoma" w:cs="Tahoma" w:hint="eastAsia"/>
          <w:kern w:val="0"/>
          <w:sz w:val="28"/>
          <w:szCs w:val="28"/>
        </w:rPr>
        <w:t>受过</w:t>
      </w:r>
      <w:r w:rsidR="00D76D7D">
        <w:rPr>
          <w:rFonts w:ascii="Tahoma" w:hAnsi="Tahoma" w:cs="Tahoma" w:hint="eastAsia"/>
          <w:kern w:val="0"/>
          <w:sz w:val="28"/>
          <w:szCs w:val="28"/>
        </w:rPr>
        <w:t>校五四红旗团委表彰</w:t>
      </w:r>
      <w:r w:rsidRPr="001B5510">
        <w:rPr>
          <w:rFonts w:ascii="Tahoma" w:hAnsi="Tahoma" w:cs="Tahoma" w:hint="eastAsia"/>
          <w:kern w:val="0"/>
          <w:sz w:val="28"/>
          <w:szCs w:val="28"/>
        </w:rPr>
        <w:t>，并从</w:t>
      </w:r>
      <w:r w:rsidRPr="001B5510">
        <w:rPr>
          <w:rFonts w:ascii="Tahoma" w:hAnsi="Tahoma" w:cs="Tahoma"/>
          <w:kern w:val="0"/>
          <w:sz w:val="28"/>
          <w:szCs w:val="28"/>
        </w:rPr>
        <w:t>2014</w:t>
      </w:r>
      <w:r w:rsidRPr="001B5510">
        <w:rPr>
          <w:rFonts w:ascii="Tahoma" w:hAnsi="Tahoma" w:cs="Tahoma" w:hint="eastAsia"/>
          <w:kern w:val="0"/>
          <w:sz w:val="28"/>
          <w:szCs w:val="28"/>
        </w:rPr>
        <w:t>年度、</w:t>
      </w:r>
      <w:r w:rsidRPr="001B5510">
        <w:rPr>
          <w:rFonts w:ascii="Tahoma" w:hAnsi="Tahoma" w:cs="Tahoma"/>
          <w:kern w:val="0"/>
          <w:sz w:val="28"/>
          <w:szCs w:val="28"/>
        </w:rPr>
        <w:t>2015</w:t>
      </w:r>
      <w:r w:rsidRPr="001B5510">
        <w:rPr>
          <w:rFonts w:ascii="Tahoma" w:hAnsi="Tahoma" w:cs="Tahoma" w:hint="eastAsia"/>
          <w:kern w:val="0"/>
          <w:sz w:val="28"/>
          <w:szCs w:val="28"/>
        </w:rPr>
        <w:t>年度、</w:t>
      </w:r>
      <w:r w:rsidRPr="001B5510">
        <w:rPr>
          <w:rFonts w:ascii="Tahoma" w:hAnsi="Tahoma" w:cs="Tahoma"/>
          <w:kern w:val="0"/>
          <w:sz w:val="28"/>
          <w:szCs w:val="28"/>
        </w:rPr>
        <w:t>2016</w:t>
      </w:r>
      <w:r w:rsidRPr="001B5510">
        <w:rPr>
          <w:rFonts w:ascii="Tahoma" w:hAnsi="Tahoma" w:cs="Tahoma" w:hint="eastAsia"/>
          <w:kern w:val="0"/>
          <w:sz w:val="28"/>
          <w:szCs w:val="28"/>
        </w:rPr>
        <w:t>年度“南通市五四红旗团委创建单位”中择优申报。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6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）五年内获得过全国、省、市“五四红旗团委”称号的不在推荐申报之列。对于“五四红旗团委创建单位”创建资格已经到期的，不在此次推荐申报之列，可以申报新一轮创建活动。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>
        <w:rPr>
          <w:rFonts w:ascii="Tahoma" w:hAnsi="Tahoma" w:cs="Tahoma"/>
          <w:kern w:val="0"/>
          <w:sz w:val="28"/>
          <w:szCs w:val="28"/>
        </w:rPr>
        <w:t>5</w:t>
      </w:r>
      <w:r>
        <w:rPr>
          <w:rFonts w:ascii="Tahoma" w:hAnsi="Tahoma" w:cs="Tahoma" w:hint="eastAsia"/>
          <w:kern w:val="0"/>
          <w:sz w:val="28"/>
          <w:szCs w:val="28"/>
        </w:rPr>
        <w:t>．</w:t>
      </w:r>
      <w:r w:rsidRPr="001B5510">
        <w:rPr>
          <w:rFonts w:ascii="Tahoma" w:hAnsi="Tahoma" w:cs="Tahoma" w:hint="eastAsia"/>
          <w:kern w:val="0"/>
          <w:sz w:val="28"/>
          <w:szCs w:val="28"/>
        </w:rPr>
        <w:t>南通市五四红旗团支部（总支）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1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坚持政治性、先进性、群众性，工作活跃，有一项以上特色活动，有效吸引团员青年积极参与，大力开展基层服务型团组织建设，主动参与区域化团建，在联系和服务青年方面做出了突出成绩，得到所在单位和青年的高度认可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2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）组织设置规范，工作制度健全。按期换届，认真履行民主选举程序。经常开展发展团员、团员管理、团员教育工作。学习贯彻党的群团工作文件和会议精神，积极开展基层团建创新探索。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lastRenderedPageBreak/>
        <w:t>（</w:t>
      </w:r>
      <w:r w:rsidRPr="001B5510">
        <w:rPr>
          <w:rFonts w:ascii="Tahoma" w:hAnsi="Tahoma" w:cs="Tahoma"/>
          <w:kern w:val="0"/>
          <w:sz w:val="28"/>
          <w:szCs w:val="28"/>
        </w:rPr>
        <w:t>3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）团支部（团总支）成员工作能力较强，认真落实上级团委的各项工作要求，扎实有效地开展团的工作，在团员青年中有较高的认同度。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4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）原则上近五年应受过</w:t>
      </w:r>
      <w:r>
        <w:rPr>
          <w:rFonts w:ascii="Tahoma" w:hAnsi="Tahoma" w:cs="Tahoma" w:hint="eastAsia"/>
          <w:kern w:val="0"/>
          <w:sz w:val="28"/>
          <w:szCs w:val="28"/>
        </w:rPr>
        <w:t>校</w:t>
      </w:r>
      <w:r w:rsidRPr="001B5510">
        <w:rPr>
          <w:rFonts w:ascii="Tahoma" w:hAnsi="Tahoma" w:cs="Tahoma" w:hint="eastAsia"/>
          <w:kern w:val="0"/>
          <w:sz w:val="28"/>
          <w:szCs w:val="28"/>
        </w:rPr>
        <w:t>级团委（或市直团组织）表彰。已经被推报为“南通市五四红旗团委”候选单位的，原则上不再推报其下属团支部。</w:t>
      </w:r>
    </w:p>
    <w:p w:rsidR="00AB4B87" w:rsidRPr="001B5510" w:rsidRDefault="00AB4B87" w:rsidP="001B5510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 w:val="28"/>
          <w:szCs w:val="28"/>
        </w:rPr>
      </w:pPr>
      <w:r w:rsidRPr="001B5510">
        <w:rPr>
          <w:rFonts w:ascii="Tahoma" w:hAnsi="Tahoma" w:cs="Tahoma" w:hint="eastAsia"/>
          <w:kern w:val="0"/>
          <w:sz w:val="28"/>
          <w:szCs w:val="28"/>
        </w:rPr>
        <w:t>（</w:t>
      </w:r>
      <w:r w:rsidRPr="001B5510">
        <w:rPr>
          <w:rFonts w:ascii="Tahoma" w:hAnsi="Tahoma" w:cs="Tahoma"/>
          <w:kern w:val="0"/>
          <w:sz w:val="28"/>
          <w:szCs w:val="28"/>
        </w:rPr>
        <w:t>5</w:t>
      </w:r>
      <w:r w:rsidRPr="001B5510">
        <w:rPr>
          <w:rFonts w:ascii="Tahoma" w:hAnsi="Tahoma" w:cs="Tahoma" w:hint="eastAsia"/>
          <w:kern w:val="0"/>
          <w:sz w:val="28"/>
          <w:szCs w:val="28"/>
        </w:rPr>
        <w:t>）五年内获得过全国、省、市“五四红旗团支部”称号的不在推荐申报之列。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2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b/>
          <w:bCs/>
          <w:kern w:val="0"/>
          <w:sz w:val="28"/>
          <w:szCs w:val="28"/>
        </w:rPr>
        <w:t>三、申报要求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 w:val="28"/>
          <w:szCs w:val="28"/>
        </w:rPr>
        <w:t>1</w:t>
      </w:r>
      <w:r>
        <w:rPr>
          <w:rFonts w:ascii="Tahoma" w:hAnsi="Tahoma" w:cs="Tahoma"/>
          <w:kern w:val="0"/>
          <w:sz w:val="28"/>
          <w:szCs w:val="28"/>
        </w:rPr>
        <w:t>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南通青年五四奖章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是授予南通青年的最高荣誉，各</w:t>
      </w:r>
      <w:r>
        <w:rPr>
          <w:rFonts w:ascii="Tahoma" w:hAnsi="Tahoma" w:cs="Tahoma" w:hint="eastAsia"/>
          <w:kern w:val="0"/>
          <w:sz w:val="28"/>
          <w:szCs w:val="28"/>
        </w:rPr>
        <w:t>基层团组织</w:t>
      </w:r>
      <w:r w:rsidRPr="00361221">
        <w:rPr>
          <w:rFonts w:ascii="Tahoma" w:hAnsi="Tahoma" w:cs="Tahoma" w:hint="eastAsia"/>
          <w:kern w:val="0"/>
          <w:sz w:val="28"/>
          <w:szCs w:val="28"/>
        </w:rPr>
        <w:t>要高度重视，认真做好推荐申报工作。近年来获得过同级（或同级以上）类似荣誉的单位和个人原则上不再申报。要切实把在科研、教学、管理等基层第一线做出突出贡献的优秀青年推荐出来，被推荐人选要充分体现我校青年</w:t>
      </w:r>
      <w:r w:rsidR="00D11080">
        <w:rPr>
          <w:rFonts w:ascii="Tahoma" w:hAnsi="Tahoma" w:cs="Tahoma" w:hint="eastAsia"/>
          <w:kern w:val="0"/>
          <w:sz w:val="28"/>
          <w:szCs w:val="28"/>
        </w:rPr>
        <w:t>尤其是青年教师</w:t>
      </w:r>
      <w:r w:rsidRPr="00361221">
        <w:rPr>
          <w:rFonts w:ascii="Tahoma" w:hAnsi="Tahoma" w:cs="Tahoma" w:hint="eastAsia"/>
          <w:kern w:val="0"/>
          <w:sz w:val="28"/>
          <w:szCs w:val="28"/>
        </w:rPr>
        <w:t>积极参加创先争优活动，矢志报国、热爱人民、爱岗敬业、无私奉献的时代风貌和精神内涵。被推荐人须按要求填写推荐表（见附件</w:t>
      </w:r>
      <w:r w:rsidRPr="00361221">
        <w:rPr>
          <w:rFonts w:ascii="Tahoma" w:hAnsi="Tahoma" w:cs="Tahoma"/>
          <w:kern w:val="0"/>
          <w:sz w:val="28"/>
          <w:szCs w:val="28"/>
        </w:rPr>
        <w:t>1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），撰写事迹材料（</w:t>
      </w:r>
      <w:r>
        <w:rPr>
          <w:rFonts w:ascii="Tahoma" w:hAnsi="Tahoma" w:cs="Tahoma"/>
          <w:kern w:val="0"/>
          <w:sz w:val="28"/>
          <w:szCs w:val="28"/>
        </w:rPr>
        <w:t>20</w:t>
      </w:r>
      <w:r w:rsidRPr="00361221">
        <w:rPr>
          <w:rFonts w:ascii="Tahoma" w:hAnsi="Tahoma" w:cs="Tahoma"/>
          <w:kern w:val="0"/>
          <w:sz w:val="28"/>
          <w:szCs w:val="28"/>
        </w:rPr>
        <w:t>00</w:t>
      </w:r>
      <w:r w:rsidRPr="00361221">
        <w:rPr>
          <w:rFonts w:ascii="Tahoma" w:hAnsi="Tahoma" w:cs="Tahoma" w:hint="eastAsia"/>
          <w:kern w:val="0"/>
          <w:sz w:val="28"/>
          <w:szCs w:val="28"/>
        </w:rPr>
        <w:t>字以内）和规范的事迹简介（</w:t>
      </w:r>
      <w:r w:rsidRPr="00361221">
        <w:rPr>
          <w:rFonts w:ascii="Tahoma" w:hAnsi="Tahoma" w:cs="Tahoma"/>
          <w:kern w:val="0"/>
          <w:sz w:val="28"/>
          <w:szCs w:val="28"/>
        </w:rPr>
        <w:t>500</w:t>
      </w:r>
      <w:r w:rsidRPr="00361221">
        <w:rPr>
          <w:rFonts w:ascii="Tahoma" w:hAnsi="Tahoma" w:cs="Tahoma" w:hint="eastAsia"/>
          <w:kern w:val="0"/>
          <w:sz w:val="28"/>
          <w:szCs w:val="28"/>
        </w:rPr>
        <w:t>字左右），事迹简介分为个人基本情况、主要事迹和表彰奖励情况三个部分。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 w:val="28"/>
          <w:szCs w:val="28"/>
        </w:rPr>
        <w:t>3.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南通市优秀共青团员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和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南通市优秀共青团干部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申报个人须按要求分别填写申报表（见附件</w:t>
      </w:r>
      <w:r w:rsidRPr="00361221">
        <w:rPr>
          <w:rFonts w:ascii="Tahoma" w:hAnsi="Tahoma" w:cs="Tahoma"/>
          <w:kern w:val="0"/>
          <w:sz w:val="28"/>
          <w:szCs w:val="28"/>
        </w:rPr>
        <w:t>2</w:t>
      </w:r>
      <w:r w:rsidRPr="00361221">
        <w:rPr>
          <w:rFonts w:ascii="Tahoma" w:hAnsi="Tahoma" w:cs="Tahoma" w:hint="eastAsia"/>
          <w:kern w:val="0"/>
          <w:sz w:val="28"/>
          <w:szCs w:val="28"/>
        </w:rPr>
        <w:t>、附件</w:t>
      </w:r>
      <w:r w:rsidRPr="00361221">
        <w:rPr>
          <w:rFonts w:ascii="Tahoma" w:hAnsi="Tahoma" w:cs="Tahoma"/>
          <w:kern w:val="0"/>
          <w:sz w:val="28"/>
          <w:szCs w:val="28"/>
        </w:rPr>
        <w:t>3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），并撰写</w:t>
      </w:r>
      <w:r w:rsidRPr="00361221">
        <w:rPr>
          <w:rFonts w:ascii="Tahoma" w:hAnsi="Tahoma" w:cs="Tahoma"/>
          <w:kern w:val="0"/>
          <w:sz w:val="28"/>
          <w:szCs w:val="28"/>
        </w:rPr>
        <w:t>1000</w:t>
      </w:r>
      <w:r w:rsidRPr="00361221">
        <w:rPr>
          <w:rFonts w:ascii="Tahoma" w:hAnsi="Tahoma" w:cs="Tahoma" w:hint="eastAsia"/>
          <w:kern w:val="0"/>
          <w:sz w:val="28"/>
          <w:szCs w:val="28"/>
        </w:rPr>
        <w:t>字的事迹材料。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 w:val="28"/>
          <w:szCs w:val="28"/>
        </w:rPr>
        <w:t>4.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南通市五四红旗团委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申报材料主要反映其班子建设、支部建设、主题活动和阵地建设等方面的主要措施和成效。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南通市五四红旗团支部（总支）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申报材料要体现其工作特色，主要反映班子建设、队伍建设、制度建设、主题活动和阵地建设等方面的主要措施和成效。申报单位须按要求分别填写申报表（见附件</w:t>
      </w:r>
      <w:r>
        <w:rPr>
          <w:rFonts w:ascii="Tahoma" w:hAnsi="Tahoma" w:cs="Tahoma"/>
          <w:kern w:val="0"/>
          <w:sz w:val="28"/>
          <w:szCs w:val="28"/>
        </w:rPr>
        <w:t>4</w:t>
      </w:r>
      <w:r w:rsidRPr="00361221">
        <w:rPr>
          <w:rFonts w:ascii="Tahoma" w:hAnsi="Tahoma" w:cs="Tahoma" w:hint="eastAsia"/>
          <w:kern w:val="0"/>
          <w:sz w:val="28"/>
          <w:szCs w:val="28"/>
        </w:rPr>
        <w:t>、附件</w:t>
      </w:r>
      <w:r>
        <w:rPr>
          <w:rFonts w:ascii="Tahoma" w:hAnsi="Tahoma" w:cs="Tahoma"/>
          <w:kern w:val="0"/>
          <w:sz w:val="28"/>
          <w:szCs w:val="28"/>
        </w:rPr>
        <w:t>5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），并撰写</w:t>
      </w:r>
      <w:r w:rsidRPr="00361221">
        <w:rPr>
          <w:rFonts w:ascii="Tahoma" w:hAnsi="Tahoma" w:cs="Tahoma"/>
          <w:kern w:val="0"/>
          <w:sz w:val="28"/>
          <w:szCs w:val="28"/>
        </w:rPr>
        <w:t>1000</w:t>
      </w:r>
      <w:r w:rsidRPr="00361221">
        <w:rPr>
          <w:rFonts w:ascii="Tahoma" w:hAnsi="Tahoma" w:cs="Tahoma" w:hint="eastAsia"/>
          <w:kern w:val="0"/>
          <w:sz w:val="28"/>
          <w:szCs w:val="28"/>
        </w:rPr>
        <w:t>字以内的申报材料。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 w:val="28"/>
          <w:szCs w:val="28"/>
        </w:rPr>
        <w:t>5</w:t>
      </w:r>
      <w:r w:rsidRPr="00361221">
        <w:rPr>
          <w:rFonts w:ascii="Tahoma" w:hAnsi="Tahoma" w:cs="Tahoma" w:hint="eastAsia"/>
          <w:kern w:val="0"/>
          <w:sz w:val="28"/>
          <w:szCs w:val="28"/>
        </w:rPr>
        <w:t>．各申报单位限推荐集体和个人各一个，所有申报材料请于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3"/>
          <w:attr w:name="Year" w:val="2017"/>
        </w:smartTagPr>
        <w:r>
          <w:rPr>
            <w:rFonts w:ascii="Tahoma" w:hAnsi="Tahoma" w:cs="Tahoma"/>
            <w:kern w:val="0"/>
            <w:sz w:val="28"/>
            <w:szCs w:val="28"/>
          </w:rPr>
          <w:t>3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月</w:t>
        </w:r>
        <w:r>
          <w:rPr>
            <w:rFonts w:ascii="Tahoma" w:hAnsi="Tahoma" w:cs="Tahoma"/>
            <w:kern w:val="0"/>
            <w:sz w:val="28"/>
            <w:szCs w:val="28"/>
          </w:rPr>
          <w:t>30</w:t>
        </w:r>
        <w:r w:rsidRPr="00361221">
          <w:rPr>
            <w:rFonts w:ascii="Tahoma" w:hAnsi="Tahoma" w:cs="Tahoma" w:hint="eastAsia"/>
            <w:kern w:val="0"/>
            <w:sz w:val="28"/>
            <w:szCs w:val="28"/>
          </w:rPr>
          <w:t>日</w:t>
        </w:r>
      </w:smartTag>
      <w:r w:rsidRPr="00361221">
        <w:rPr>
          <w:rFonts w:ascii="Tahoma" w:hAnsi="Tahoma" w:cs="Tahoma" w:hint="eastAsia"/>
          <w:kern w:val="0"/>
          <w:sz w:val="28"/>
          <w:szCs w:val="28"/>
        </w:rPr>
        <w:t>（周</w:t>
      </w:r>
      <w:r>
        <w:rPr>
          <w:rFonts w:ascii="Tahoma" w:hAnsi="Tahoma" w:cs="Tahoma" w:hint="eastAsia"/>
          <w:kern w:val="0"/>
          <w:sz w:val="28"/>
          <w:szCs w:val="28"/>
        </w:rPr>
        <w:t>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）上午</w:t>
      </w:r>
      <w:r w:rsidRPr="00361221">
        <w:rPr>
          <w:rFonts w:ascii="Tahoma" w:hAnsi="Tahoma" w:cs="Tahoma"/>
          <w:kern w:val="0"/>
          <w:sz w:val="28"/>
          <w:szCs w:val="28"/>
        </w:rPr>
        <w:t>12:00</w:t>
      </w:r>
      <w:r w:rsidRPr="00361221">
        <w:rPr>
          <w:rFonts w:ascii="Tahoma" w:hAnsi="Tahoma" w:cs="Tahoma" w:hint="eastAsia"/>
          <w:kern w:val="0"/>
          <w:sz w:val="28"/>
          <w:szCs w:val="28"/>
        </w:rPr>
        <w:t>之前报送校团委组</w:t>
      </w:r>
      <w:r w:rsidR="00B20378">
        <w:rPr>
          <w:rFonts w:ascii="Tahoma" w:hAnsi="Tahoma" w:cs="Tahoma" w:hint="eastAsia"/>
          <w:kern w:val="0"/>
          <w:sz w:val="28"/>
          <w:szCs w:val="28"/>
        </w:rPr>
        <w:t>宣</w:t>
      </w:r>
      <w:r w:rsidRPr="00361221">
        <w:rPr>
          <w:rFonts w:ascii="Tahoma" w:hAnsi="Tahoma" w:cs="Tahoma" w:hint="eastAsia"/>
          <w:kern w:val="0"/>
          <w:sz w:val="28"/>
          <w:szCs w:val="28"/>
        </w:rPr>
        <w:t>部</w:t>
      </w:r>
      <w:r w:rsidR="00B20378">
        <w:rPr>
          <w:rFonts w:ascii="Tahoma" w:hAnsi="Tahoma" w:cs="Tahoma" w:hint="eastAsia"/>
          <w:kern w:val="0"/>
          <w:sz w:val="28"/>
          <w:szCs w:val="28"/>
        </w:rPr>
        <w:t>（主校区二食堂</w:t>
      </w:r>
      <w:r w:rsidR="00B20378">
        <w:rPr>
          <w:rFonts w:ascii="Tahoma" w:hAnsi="Tahoma" w:cs="Tahoma" w:hint="eastAsia"/>
          <w:kern w:val="0"/>
          <w:sz w:val="28"/>
          <w:szCs w:val="28"/>
        </w:rPr>
        <w:t>315</w:t>
      </w:r>
      <w:r w:rsidR="00B20378">
        <w:rPr>
          <w:rFonts w:ascii="Tahoma" w:hAnsi="Tahoma" w:cs="Tahoma" w:hint="eastAsia"/>
          <w:kern w:val="0"/>
          <w:sz w:val="28"/>
          <w:szCs w:val="28"/>
        </w:rPr>
        <w:t>办公室</w:t>
      </w:r>
      <w:bookmarkStart w:id="0" w:name="_GoBack"/>
      <w:bookmarkEnd w:id="0"/>
      <w:r w:rsidR="00B20378">
        <w:rPr>
          <w:rFonts w:ascii="Tahoma" w:hAnsi="Tahoma" w:cs="Tahoma" w:hint="eastAsia"/>
          <w:kern w:val="0"/>
          <w:sz w:val="28"/>
          <w:szCs w:val="28"/>
        </w:rPr>
        <w:t>）</w:t>
      </w:r>
      <w:r w:rsidRPr="00361221">
        <w:rPr>
          <w:rFonts w:ascii="Tahoma" w:hAnsi="Tahoma" w:cs="Tahoma" w:hint="eastAsia"/>
          <w:kern w:val="0"/>
          <w:sz w:val="28"/>
          <w:szCs w:val="28"/>
        </w:rPr>
        <w:t>。书面材料一式二份，推荐单位需在推荐（申报）表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本单位党组织意见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一栏内填写推荐意见并盖章，电子文档同时发至邮箱</w:t>
      </w:r>
      <w:r>
        <w:rPr>
          <w:rFonts w:ascii="Tahoma" w:hAnsi="Tahoma" w:cs="Tahoma"/>
          <w:kern w:val="0"/>
          <w:sz w:val="28"/>
          <w:szCs w:val="28"/>
        </w:rPr>
        <w:t>twzxb</w:t>
      </w:r>
      <w:r w:rsidRPr="00361221">
        <w:rPr>
          <w:rFonts w:ascii="Tahoma" w:hAnsi="Tahoma" w:cs="Tahoma"/>
          <w:kern w:val="0"/>
          <w:sz w:val="28"/>
          <w:szCs w:val="28"/>
        </w:rPr>
        <w:t>@ntu.edu.cn</w:t>
      </w:r>
      <w:r w:rsidRPr="00361221">
        <w:rPr>
          <w:rFonts w:ascii="Tahoma" w:hAnsi="Tahoma" w:cs="Tahoma" w:hint="eastAsia"/>
          <w:kern w:val="0"/>
          <w:sz w:val="28"/>
          <w:szCs w:val="28"/>
        </w:rPr>
        <w:t>。逾期视为自动放弃。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 w:val="28"/>
          <w:szCs w:val="28"/>
        </w:rPr>
        <w:lastRenderedPageBreak/>
        <w:t>6</w:t>
      </w:r>
      <w:r w:rsidRPr="00361221">
        <w:rPr>
          <w:rFonts w:ascii="Tahoma" w:hAnsi="Tahoma" w:cs="Tahoma" w:hint="eastAsia"/>
          <w:kern w:val="0"/>
          <w:sz w:val="28"/>
          <w:szCs w:val="28"/>
        </w:rPr>
        <w:t>．学校将按照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公平、公正、公开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的原则</w:t>
      </w:r>
      <w:r>
        <w:rPr>
          <w:rFonts w:ascii="Tahoma" w:hAnsi="Tahoma" w:cs="Tahoma" w:hint="eastAsia"/>
          <w:kern w:val="0"/>
          <w:sz w:val="28"/>
          <w:szCs w:val="28"/>
        </w:rPr>
        <w:t>组织</w:t>
      </w:r>
      <w:r w:rsidRPr="00361221">
        <w:rPr>
          <w:rFonts w:ascii="Tahoma" w:hAnsi="Tahoma" w:cs="Tahoma" w:hint="eastAsia"/>
          <w:kern w:val="0"/>
          <w:sz w:val="28"/>
          <w:szCs w:val="28"/>
        </w:rPr>
        <w:t>评审</w:t>
      </w:r>
      <w:r>
        <w:rPr>
          <w:rFonts w:ascii="Tahoma" w:hAnsi="Tahoma" w:cs="Tahoma" w:hint="eastAsia"/>
          <w:kern w:val="0"/>
          <w:sz w:val="28"/>
          <w:szCs w:val="28"/>
        </w:rPr>
        <w:t>，</w:t>
      </w:r>
      <w:r w:rsidRPr="00361221">
        <w:rPr>
          <w:rFonts w:ascii="Tahoma" w:hAnsi="Tahoma" w:cs="Tahoma" w:hint="eastAsia"/>
          <w:kern w:val="0"/>
          <w:sz w:val="28"/>
          <w:szCs w:val="28"/>
        </w:rPr>
        <w:t>确定最终的推荐对象，并在全校进行公示。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Cs w:val="21"/>
        </w:rPr>
        <w:t> 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联系人：</w:t>
      </w:r>
      <w:r>
        <w:rPr>
          <w:rFonts w:ascii="Tahoma" w:hAnsi="Tahoma" w:cs="Tahoma" w:hint="eastAsia"/>
          <w:kern w:val="0"/>
          <w:sz w:val="28"/>
          <w:szCs w:val="28"/>
        </w:rPr>
        <w:t>杨岚岚</w:t>
      </w:r>
      <w:r w:rsidR="00F63096">
        <w:rPr>
          <w:rFonts w:ascii="Tahoma" w:hAnsi="Tahoma" w:cs="Tahoma" w:hint="eastAsia"/>
          <w:kern w:val="0"/>
          <w:sz w:val="28"/>
          <w:szCs w:val="28"/>
        </w:rPr>
        <w:t>;</w:t>
      </w:r>
      <w:r>
        <w:rPr>
          <w:rFonts w:ascii="Tahoma" w:hAnsi="Tahoma" w:cs="Tahoma" w:hint="eastAsia"/>
          <w:kern w:val="0"/>
          <w:sz w:val="28"/>
          <w:szCs w:val="28"/>
        </w:rPr>
        <w:t>缪童童</w:t>
      </w:r>
    </w:p>
    <w:p w:rsidR="00AB4B87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  <w:r w:rsidRPr="00361221">
        <w:rPr>
          <w:rFonts w:ascii="Tahoma" w:hAnsi="Tahoma" w:cs="Tahoma" w:hint="eastAsia"/>
          <w:kern w:val="0"/>
          <w:sz w:val="28"/>
          <w:szCs w:val="28"/>
        </w:rPr>
        <w:t>联系电话：</w:t>
      </w:r>
      <w:r w:rsidRPr="00361221">
        <w:rPr>
          <w:rFonts w:ascii="Tahoma" w:hAnsi="Tahoma" w:cs="Tahoma"/>
          <w:kern w:val="0"/>
          <w:sz w:val="28"/>
          <w:szCs w:val="28"/>
        </w:rPr>
        <w:t>85012190</w:t>
      </w: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</w:p>
    <w:p w:rsidR="00AB4B87" w:rsidRPr="00361221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Cs w:val="21"/>
        </w:rPr>
      </w:pPr>
      <w:r w:rsidRPr="00361221">
        <w:rPr>
          <w:rFonts w:ascii="Tahoma" w:hAnsi="Tahoma" w:cs="Tahoma"/>
          <w:kern w:val="0"/>
          <w:szCs w:val="21"/>
        </w:rPr>
        <w:t> </w:t>
      </w:r>
      <w:r w:rsidRPr="00361221">
        <w:rPr>
          <w:rFonts w:ascii="Tahoma" w:hAnsi="Tahoma" w:cs="Tahoma" w:hint="eastAsia"/>
          <w:kern w:val="0"/>
          <w:sz w:val="28"/>
          <w:szCs w:val="28"/>
        </w:rPr>
        <w:t>附件：</w:t>
      </w:r>
      <w:r w:rsidRPr="00361221">
        <w:rPr>
          <w:rFonts w:ascii="Tahoma" w:hAnsi="Tahoma" w:cs="Tahoma"/>
          <w:kern w:val="0"/>
          <w:sz w:val="28"/>
          <w:szCs w:val="28"/>
        </w:rPr>
        <w:t>1.</w:t>
      </w:r>
      <w:r w:rsidRPr="00361221">
        <w:rPr>
          <w:rFonts w:ascii="Tahoma" w:hAnsi="Tahoma" w:cs="Tahoma" w:hint="eastAsia"/>
          <w:kern w:val="0"/>
          <w:sz w:val="28"/>
          <w:szCs w:val="28"/>
        </w:rPr>
        <w:t>第</w:t>
      </w:r>
      <w:r>
        <w:rPr>
          <w:rFonts w:ascii="Tahoma" w:hAnsi="Tahoma" w:cs="Tahoma" w:hint="eastAsia"/>
          <w:kern w:val="0"/>
          <w:sz w:val="28"/>
          <w:szCs w:val="28"/>
        </w:rPr>
        <w:t>十</w:t>
      </w:r>
      <w:r w:rsidRPr="00361221">
        <w:rPr>
          <w:rFonts w:ascii="Tahoma" w:hAnsi="Tahoma" w:cs="Tahoma" w:hint="eastAsia"/>
          <w:kern w:val="0"/>
          <w:sz w:val="28"/>
          <w:szCs w:val="28"/>
        </w:rPr>
        <w:t>届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南通青年</w:t>
      </w:r>
      <w:r w:rsidRPr="00361221">
        <w:rPr>
          <w:rFonts w:ascii="Tahoma" w:hAnsi="Tahoma" w:cs="Tahoma" w:hint="eastAsia"/>
          <w:kern w:val="0"/>
          <w:sz w:val="32"/>
          <w:szCs w:val="32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奖章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候选人推荐表</w:t>
      </w:r>
    </w:p>
    <w:p w:rsidR="00AB4B87" w:rsidRPr="00361221" w:rsidRDefault="00AB4B87" w:rsidP="00134529">
      <w:pPr>
        <w:widowControl/>
        <w:snapToGrid w:val="0"/>
        <w:spacing w:line="480" w:lineRule="atLeast"/>
        <w:ind w:firstLineChars="500" w:firstLine="1400"/>
        <w:jc w:val="left"/>
        <w:rPr>
          <w:rFonts w:ascii="Tahoma" w:hAnsi="Tahoma" w:cs="Tahoma"/>
          <w:kern w:val="0"/>
          <w:szCs w:val="21"/>
        </w:rPr>
      </w:pPr>
      <w:r>
        <w:rPr>
          <w:rFonts w:ascii="Tahoma" w:hAnsi="Tahoma" w:cs="Tahoma"/>
          <w:kern w:val="0"/>
          <w:sz w:val="28"/>
          <w:szCs w:val="28"/>
        </w:rPr>
        <w:t>2</w:t>
      </w:r>
      <w:r w:rsidRPr="00361221">
        <w:rPr>
          <w:rFonts w:ascii="Tahoma" w:hAnsi="Tahoma" w:cs="Tahoma"/>
          <w:kern w:val="0"/>
          <w:sz w:val="28"/>
          <w:szCs w:val="28"/>
        </w:rPr>
        <w:t>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南通市优秀共青团员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表彰人选申报表</w:t>
      </w:r>
    </w:p>
    <w:p w:rsidR="00AB4B87" w:rsidRPr="00361221" w:rsidRDefault="00AB4B87" w:rsidP="00134529">
      <w:pPr>
        <w:widowControl/>
        <w:snapToGrid w:val="0"/>
        <w:spacing w:line="480" w:lineRule="atLeast"/>
        <w:ind w:firstLineChars="500" w:firstLine="1400"/>
        <w:jc w:val="left"/>
        <w:rPr>
          <w:rFonts w:ascii="Tahoma" w:hAnsi="Tahoma" w:cs="Tahoma"/>
          <w:kern w:val="0"/>
          <w:szCs w:val="21"/>
        </w:rPr>
      </w:pPr>
      <w:r>
        <w:rPr>
          <w:rFonts w:ascii="Tahoma" w:hAnsi="Tahoma" w:cs="Tahoma"/>
          <w:kern w:val="0"/>
          <w:sz w:val="28"/>
          <w:szCs w:val="28"/>
        </w:rPr>
        <w:t>3</w:t>
      </w:r>
      <w:r w:rsidRPr="00361221">
        <w:rPr>
          <w:rFonts w:ascii="Tahoma" w:hAnsi="Tahoma" w:cs="Tahoma"/>
          <w:kern w:val="0"/>
          <w:sz w:val="28"/>
          <w:szCs w:val="28"/>
        </w:rPr>
        <w:t>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南通市优秀共青团干部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表彰人选申报表</w:t>
      </w:r>
    </w:p>
    <w:p w:rsidR="00AB4B87" w:rsidRPr="00361221" w:rsidRDefault="00AB4B87" w:rsidP="00134529">
      <w:pPr>
        <w:widowControl/>
        <w:snapToGrid w:val="0"/>
        <w:spacing w:line="480" w:lineRule="atLeast"/>
        <w:ind w:firstLineChars="500" w:firstLine="1400"/>
        <w:jc w:val="left"/>
        <w:rPr>
          <w:rFonts w:ascii="Tahoma" w:hAnsi="Tahoma" w:cs="Tahoma"/>
          <w:kern w:val="0"/>
          <w:szCs w:val="21"/>
        </w:rPr>
      </w:pPr>
      <w:r>
        <w:rPr>
          <w:rFonts w:ascii="Tahoma" w:hAnsi="Tahoma" w:cs="Tahoma"/>
          <w:kern w:val="0"/>
          <w:sz w:val="28"/>
          <w:szCs w:val="28"/>
        </w:rPr>
        <w:t>4</w:t>
      </w:r>
      <w:r w:rsidRPr="00361221">
        <w:rPr>
          <w:rFonts w:ascii="Tahoma" w:hAnsi="Tahoma" w:cs="Tahoma"/>
          <w:kern w:val="0"/>
          <w:sz w:val="28"/>
          <w:szCs w:val="28"/>
        </w:rPr>
        <w:t>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</w:t>
      </w:r>
      <w:r w:rsidRPr="00361221">
        <w:rPr>
          <w:rFonts w:ascii="Tahoma" w:hAnsi="Tahoma" w:cs="Tahoma" w:hint="eastAsia"/>
          <w:kern w:val="0"/>
          <w:sz w:val="32"/>
          <w:szCs w:val="32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红旗团委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申报表</w:t>
      </w:r>
    </w:p>
    <w:p w:rsidR="00AB4B87" w:rsidRDefault="00AB4B87" w:rsidP="00134529">
      <w:pPr>
        <w:widowControl/>
        <w:snapToGrid w:val="0"/>
        <w:spacing w:line="480" w:lineRule="atLeast"/>
        <w:ind w:firstLineChars="500" w:firstLine="1400"/>
        <w:jc w:val="left"/>
        <w:rPr>
          <w:rFonts w:ascii="Tahoma" w:hAnsi="Tahoma" w:cs="Tahoma"/>
          <w:kern w:val="0"/>
          <w:sz w:val="28"/>
          <w:szCs w:val="28"/>
        </w:rPr>
      </w:pPr>
      <w:r>
        <w:rPr>
          <w:rFonts w:ascii="Tahoma" w:hAnsi="Tahoma" w:cs="Tahoma"/>
          <w:kern w:val="0"/>
          <w:sz w:val="28"/>
          <w:szCs w:val="28"/>
        </w:rPr>
        <w:t>5</w:t>
      </w:r>
      <w:r w:rsidRPr="00361221">
        <w:rPr>
          <w:rFonts w:ascii="Tahoma" w:hAnsi="Tahoma" w:cs="Tahoma"/>
          <w:kern w:val="0"/>
          <w:sz w:val="28"/>
          <w:szCs w:val="28"/>
        </w:rPr>
        <w:t>.</w:t>
      </w:r>
      <w:r>
        <w:rPr>
          <w:rFonts w:ascii="Tahoma" w:hAnsi="Tahoma" w:cs="Tahoma" w:hint="eastAsia"/>
          <w:kern w:val="0"/>
          <w:sz w:val="28"/>
          <w:szCs w:val="28"/>
        </w:rPr>
        <w:t>“</w:t>
      </w:r>
      <w:r w:rsidRPr="00361221">
        <w:rPr>
          <w:rFonts w:ascii="Tahoma" w:hAnsi="Tahoma" w:cs="Tahoma" w:hint="eastAsia"/>
          <w:kern w:val="0"/>
          <w:sz w:val="28"/>
          <w:szCs w:val="28"/>
        </w:rPr>
        <w:t>南通市</w:t>
      </w:r>
      <w:r w:rsidRPr="00361221">
        <w:rPr>
          <w:rFonts w:ascii="Tahoma" w:hAnsi="Tahoma" w:cs="Tahoma" w:hint="eastAsia"/>
          <w:kern w:val="0"/>
          <w:sz w:val="32"/>
          <w:szCs w:val="32"/>
        </w:rPr>
        <w:t>五四</w:t>
      </w:r>
      <w:r w:rsidRPr="00361221">
        <w:rPr>
          <w:rFonts w:ascii="Tahoma" w:hAnsi="Tahoma" w:cs="Tahoma" w:hint="eastAsia"/>
          <w:kern w:val="0"/>
          <w:sz w:val="28"/>
          <w:szCs w:val="28"/>
        </w:rPr>
        <w:t>红旗团支部（团总支）</w:t>
      </w:r>
      <w:r>
        <w:rPr>
          <w:rFonts w:ascii="Tahoma" w:hAnsi="Tahoma" w:cs="Tahoma" w:hint="eastAsia"/>
          <w:kern w:val="0"/>
          <w:sz w:val="28"/>
          <w:szCs w:val="28"/>
        </w:rPr>
        <w:t>”</w:t>
      </w:r>
      <w:r w:rsidRPr="00361221">
        <w:rPr>
          <w:rFonts w:ascii="Tahoma" w:hAnsi="Tahoma" w:cs="Tahoma" w:hint="eastAsia"/>
          <w:kern w:val="0"/>
          <w:sz w:val="28"/>
          <w:szCs w:val="28"/>
        </w:rPr>
        <w:t>申报表</w:t>
      </w:r>
    </w:p>
    <w:p w:rsidR="00AB4B87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</w:p>
    <w:p w:rsidR="00AB4B87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</w:p>
    <w:p w:rsidR="00AB4B87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</w:p>
    <w:p w:rsidR="00AB4B87" w:rsidRDefault="00AB4B87" w:rsidP="00361221">
      <w:pPr>
        <w:widowControl/>
        <w:snapToGrid w:val="0"/>
        <w:spacing w:line="480" w:lineRule="atLeast"/>
        <w:ind w:firstLine="560"/>
        <w:jc w:val="left"/>
        <w:rPr>
          <w:rFonts w:ascii="Tahoma" w:hAnsi="Tahoma" w:cs="Tahoma"/>
          <w:kern w:val="0"/>
          <w:sz w:val="28"/>
          <w:szCs w:val="28"/>
        </w:rPr>
      </w:pPr>
    </w:p>
    <w:p w:rsidR="00AB4B87" w:rsidRDefault="00AB4B87" w:rsidP="00134529">
      <w:pPr>
        <w:widowControl/>
        <w:snapToGrid w:val="0"/>
        <w:spacing w:line="480" w:lineRule="atLeast"/>
        <w:ind w:firstLineChars="2200" w:firstLine="6160"/>
        <w:jc w:val="left"/>
        <w:rPr>
          <w:rFonts w:ascii="Tahoma" w:hAnsi="Tahoma" w:cs="Tahoma"/>
          <w:kern w:val="0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3"/>
          <w:attr w:name="Year" w:val="2017"/>
        </w:smartTagPr>
        <w:r>
          <w:rPr>
            <w:rFonts w:ascii="Tahoma" w:hAnsi="Tahoma" w:cs="Tahoma"/>
            <w:kern w:val="0"/>
            <w:sz w:val="28"/>
            <w:szCs w:val="28"/>
          </w:rPr>
          <w:t>2017</w:t>
        </w:r>
        <w:r>
          <w:rPr>
            <w:rFonts w:ascii="Tahoma" w:hAnsi="Tahoma" w:cs="Tahoma" w:hint="eastAsia"/>
            <w:kern w:val="0"/>
            <w:sz w:val="28"/>
            <w:szCs w:val="28"/>
          </w:rPr>
          <w:t>年</w:t>
        </w:r>
        <w:r>
          <w:rPr>
            <w:rFonts w:ascii="Tahoma" w:hAnsi="Tahoma" w:cs="Tahoma"/>
            <w:kern w:val="0"/>
            <w:sz w:val="28"/>
            <w:szCs w:val="28"/>
          </w:rPr>
          <w:t>3</w:t>
        </w:r>
        <w:r>
          <w:rPr>
            <w:rFonts w:ascii="Tahoma" w:hAnsi="Tahoma" w:cs="Tahoma" w:hint="eastAsia"/>
            <w:kern w:val="0"/>
            <w:sz w:val="28"/>
            <w:szCs w:val="28"/>
          </w:rPr>
          <w:t>月</w:t>
        </w:r>
        <w:r>
          <w:rPr>
            <w:rFonts w:ascii="Tahoma" w:hAnsi="Tahoma" w:cs="Tahoma"/>
            <w:kern w:val="0"/>
            <w:sz w:val="28"/>
            <w:szCs w:val="28"/>
          </w:rPr>
          <w:t>24</w:t>
        </w:r>
        <w:r>
          <w:rPr>
            <w:rFonts w:ascii="Tahoma" w:hAnsi="Tahoma" w:cs="Tahoma" w:hint="eastAsia"/>
            <w:kern w:val="0"/>
            <w:sz w:val="28"/>
            <w:szCs w:val="28"/>
          </w:rPr>
          <w:t>日</w:t>
        </w:r>
      </w:smartTag>
    </w:p>
    <w:p w:rsidR="00AB4B87" w:rsidRPr="00361221" w:rsidRDefault="00AB4B87"/>
    <w:sectPr w:rsidR="00AB4B87" w:rsidRPr="00361221" w:rsidSect="00B25220">
      <w:footerReference w:type="even" r:id="rId7"/>
      <w:footerReference w:type="default" r:id="rId8"/>
      <w:pgSz w:w="11906" w:h="16838" w:code="9"/>
      <w:pgMar w:top="1247" w:right="1474" w:bottom="1247" w:left="1474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AC3" w:rsidRDefault="00F63AC3">
      <w:r>
        <w:separator/>
      </w:r>
    </w:p>
  </w:endnote>
  <w:endnote w:type="continuationSeparator" w:id="1">
    <w:p w:rsidR="00F63AC3" w:rsidRDefault="00F63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87" w:rsidRDefault="008F43DB" w:rsidP="003D58C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4B8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B87" w:rsidRDefault="00AB4B8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87" w:rsidRDefault="008F43DB" w:rsidP="003D58C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4B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3096">
      <w:rPr>
        <w:rStyle w:val="a5"/>
        <w:noProof/>
      </w:rPr>
      <w:t>1</w:t>
    </w:r>
    <w:r>
      <w:rPr>
        <w:rStyle w:val="a5"/>
      </w:rPr>
      <w:fldChar w:fldCharType="end"/>
    </w:r>
  </w:p>
  <w:p w:rsidR="00AB4B87" w:rsidRDefault="00AB4B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AC3" w:rsidRDefault="00F63AC3">
      <w:r>
        <w:separator/>
      </w:r>
    </w:p>
  </w:footnote>
  <w:footnote w:type="continuationSeparator" w:id="1">
    <w:p w:rsidR="00F63AC3" w:rsidRDefault="00F63A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55E"/>
    <w:rsid w:val="000558DE"/>
    <w:rsid w:val="00066DBE"/>
    <w:rsid w:val="000769B7"/>
    <w:rsid w:val="00134529"/>
    <w:rsid w:val="001B5510"/>
    <w:rsid w:val="00361221"/>
    <w:rsid w:val="00391888"/>
    <w:rsid w:val="003D58C1"/>
    <w:rsid w:val="00446464"/>
    <w:rsid w:val="00820576"/>
    <w:rsid w:val="0087555E"/>
    <w:rsid w:val="008F43DB"/>
    <w:rsid w:val="00950BB1"/>
    <w:rsid w:val="00A40C18"/>
    <w:rsid w:val="00AB4B87"/>
    <w:rsid w:val="00B20378"/>
    <w:rsid w:val="00B25220"/>
    <w:rsid w:val="00C34939"/>
    <w:rsid w:val="00C52A2F"/>
    <w:rsid w:val="00C73720"/>
    <w:rsid w:val="00D11080"/>
    <w:rsid w:val="00D23CEE"/>
    <w:rsid w:val="00D76D7D"/>
    <w:rsid w:val="00E002B3"/>
    <w:rsid w:val="00E41FE6"/>
    <w:rsid w:val="00F0086D"/>
    <w:rsid w:val="00F63096"/>
    <w:rsid w:val="00F63AC3"/>
    <w:rsid w:val="00F94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2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0769B7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0769B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41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570A97"/>
    <w:rPr>
      <w:sz w:val="18"/>
      <w:szCs w:val="18"/>
    </w:rPr>
  </w:style>
  <w:style w:type="character" w:styleId="a5">
    <w:name w:val="page number"/>
    <w:uiPriority w:val="99"/>
    <w:rsid w:val="00E41FE6"/>
    <w:rPr>
      <w:rFonts w:cs="Times New Roman"/>
    </w:rPr>
  </w:style>
  <w:style w:type="paragraph" w:styleId="a6">
    <w:name w:val="header"/>
    <w:basedOn w:val="a"/>
    <w:link w:val="Char1"/>
    <w:uiPriority w:val="99"/>
    <w:semiHidden/>
    <w:unhideWhenUsed/>
    <w:rsid w:val="00F63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F630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9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622DC-37AE-4EF2-817F-1E523196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455</Words>
  <Characters>2596</Characters>
  <Application>Microsoft Office Word</Application>
  <DocSecurity>0</DocSecurity>
  <Lines>21</Lines>
  <Paragraphs>6</Paragraphs>
  <ScaleCrop>false</ScaleCrop>
  <Company>NTU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21</cp:revision>
  <cp:lastPrinted>2017-03-24T01:54:00Z</cp:lastPrinted>
  <dcterms:created xsi:type="dcterms:W3CDTF">2017-03-24T01:02:00Z</dcterms:created>
  <dcterms:modified xsi:type="dcterms:W3CDTF">2017-03-24T08:16:00Z</dcterms:modified>
</cp:coreProperties>
</file>